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080" w:rsidRDefault="00B34080" w:rsidP="00B34080">
      <w:pPr>
        <w:jc w:val="center"/>
        <w:rPr>
          <w:b/>
          <w:sz w:val="32"/>
          <w:szCs w:val="32"/>
          <w:lang w:val="it-IT"/>
        </w:rPr>
      </w:pPr>
      <w:r>
        <w:rPr>
          <w:b/>
          <w:sz w:val="32"/>
          <w:szCs w:val="32"/>
          <w:lang w:val="it-IT"/>
        </w:rPr>
        <w:t>R O M A N I A</w:t>
      </w:r>
    </w:p>
    <w:p w:rsidR="00B34080" w:rsidRDefault="00B34080" w:rsidP="00B34080">
      <w:pPr>
        <w:jc w:val="center"/>
        <w:rPr>
          <w:b/>
          <w:sz w:val="32"/>
          <w:szCs w:val="32"/>
          <w:lang w:val="it-IT"/>
        </w:rPr>
      </w:pPr>
      <w:r>
        <w:rPr>
          <w:noProof/>
          <w:lang w:val="ro-RO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-384175</wp:posOffset>
            </wp:positionV>
            <wp:extent cx="1052195" cy="1471295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195" cy="14712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b/>
          <w:sz w:val="32"/>
          <w:szCs w:val="32"/>
          <w:lang w:val="it-IT"/>
        </w:rPr>
        <w:t>JUDETUL NEAMT</w:t>
      </w:r>
    </w:p>
    <w:p w:rsidR="00B34080" w:rsidRDefault="00B34080" w:rsidP="00B34080">
      <w:pPr>
        <w:tabs>
          <w:tab w:val="left" w:pos="915"/>
          <w:tab w:val="center" w:pos="4860"/>
        </w:tabs>
        <w:jc w:val="center"/>
        <w:rPr>
          <w:b/>
          <w:sz w:val="32"/>
          <w:szCs w:val="32"/>
          <w:lang w:val="it-IT"/>
        </w:rPr>
      </w:pPr>
      <w:r>
        <w:rPr>
          <w:b/>
          <w:sz w:val="32"/>
          <w:szCs w:val="32"/>
          <w:lang w:val="it-IT"/>
        </w:rPr>
        <w:t>COMUNA DRAGANESTI</w:t>
      </w:r>
    </w:p>
    <w:p w:rsidR="00B34080" w:rsidRDefault="00B34080" w:rsidP="00B34080">
      <w:pPr>
        <w:tabs>
          <w:tab w:val="left" w:pos="345"/>
          <w:tab w:val="center" w:pos="4680"/>
        </w:tabs>
        <w:jc w:val="center"/>
        <w:rPr>
          <w:b/>
          <w:sz w:val="32"/>
          <w:szCs w:val="32"/>
          <w:lang w:val="it-IT"/>
        </w:rPr>
      </w:pPr>
      <w:r>
        <w:rPr>
          <w:b/>
          <w:sz w:val="32"/>
          <w:szCs w:val="32"/>
          <w:lang w:val="it-IT"/>
        </w:rPr>
        <w:t>PRIMAR</w:t>
      </w:r>
    </w:p>
    <w:p w:rsidR="00B34080" w:rsidRDefault="00B34080" w:rsidP="00B34080">
      <w:pPr>
        <w:jc w:val="center"/>
        <w:rPr>
          <w:b/>
          <w:sz w:val="32"/>
          <w:szCs w:val="32"/>
          <w:lang w:val="it-IT"/>
        </w:rPr>
      </w:pPr>
    </w:p>
    <w:p w:rsidR="00B34080" w:rsidRDefault="00B34080" w:rsidP="00B34080">
      <w:pPr>
        <w:jc w:val="center"/>
        <w:rPr>
          <w:b/>
          <w:sz w:val="32"/>
          <w:szCs w:val="32"/>
          <w:lang w:val="it-IT"/>
        </w:rPr>
      </w:pPr>
      <w:bookmarkStart w:id="0" w:name="_GoBack"/>
      <w:r>
        <w:rPr>
          <w:b/>
          <w:sz w:val="32"/>
          <w:szCs w:val="32"/>
          <w:lang w:val="it-IT"/>
        </w:rPr>
        <w:t>D I S P O Z I T I A</w:t>
      </w:r>
    </w:p>
    <w:p w:rsidR="00B34080" w:rsidRDefault="00B34080" w:rsidP="00B34080">
      <w:pPr>
        <w:jc w:val="center"/>
        <w:rPr>
          <w:b/>
          <w:sz w:val="32"/>
          <w:szCs w:val="32"/>
          <w:lang w:val="it-IT"/>
        </w:rPr>
      </w:pPr>
      <w:r>
        <w:rPr>
          <w:b/>
          <w:sz w:val="32"/>
          <w:szCs w:val="32"/>
          <w:lang w:val="it-IT"/>
        </w:rPr>
        <w:t>NR.</w:t>
      </w:r>
      <w:r w:rsidR="00310C2E">
        <w:rPr>
          <w:b/>
          <w:sz w:val="32"/>
          <w:szCs w:val="32"/>
          <w:lang w:val="it-IT"/>
        </w:rPr>
        <w:t>37 DIN  30.03.2023</w:t>
      </w:r>
    </w:p>
    <w:p w:rsidR="00B34080" w:rsidRDefault="0088261D" w:rsidP="00B34080">
      <w:pPr>
        <w:jc w:val="center"/>
        <w:rPr>
          <w:sz w:val="28"/>
          <w:szCs w:val="28"/>
          <w:lang w:val="fr-FR"/>
        </w:rPr>
      </w:pPr>
      <w:proofErr w:type="spellStart"/>
      <w:r>
        <w:rPr>
          <w:sz w:val="28"/>
          <w:szCs w:val="28"/>
          <w:lang w:val="fr-FR"/>
        </w:rPr>
        <w:t>P</w:t>
      </w:r>
      <w:r w:rsidR="00B34080">
        <w:rPr>
          <w:sz w:val="28"/>
          <w:szCs w:val="28"/>
          <w:lang w:val="fr-FR"/>
        </w:rPr>
        <w:t>rivind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 w:rsidR="00B34080">
        <w:rPr>
          <w:sz w:val="28"/>
          <w:szCs w:val="28"/>
          <w:lang w:val="fr-FR"/>
        </w:rPr>
        <w:t>modificarea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 w:rsidR="00B34080">
        <w:rPr>
          <w:sz w:val="28"/>
          <w:szCs w:val="28"/>
          <w:lang w:val="fr-FR"/>
        </w:rPr>
        <w:t>cuantumului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 w:rsidR="00B34080">
        <w:rPr>
          <w:sz w:val="28"/>
          <w:szCs w:val="28"/>
          <w:lang w:val="fr-FR"/>
        </w:rPr>
        <w:t>ajutorului</w:t>
      </w:r>
      <w:proofErr w:type="spellEnd"/>
      <w:r w:rsidR="00B34080">
        <w:rPr>
          <w:sz w:val="28"/>
          <w:szCs w:val="28"/>
          <w:lang w:val="fr-FR"/>
        </w:rPr>
        <w:t xml:space="preserve">  social</w:t>
      </w:r>
    </w:p>
    <w:p w:rsidR="00B34080" w:rsidRDefault="00B34080" w:rsidP="00B34080">
      <w:pPr>
        <w:jc w:val="center"/>
        <w:rPr>
          <w:sz w:val="28"/>
          <w:szCs w:val="28"/>
          <w:lang w:val="fr-FR"/>
        </w:rPr>
      </w:pPr>
      <w:proofErr w:type="gramStart"/>
      <w:r>
        <w:rPr>
          <w:sz w:val="28"/>
          <w:szCs w:val="28"/>
          <w:lang w:val="fr-FR"/>
        </w:rPr>
        <w:t>al</w:t>
      </w:r>
      <w:proofErr w:type="gramEnd"/>
      <w:r w:rsidR="0088261D"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titularului</w:t>
      </w:r>
      <w:proofErr w:type="spellEnd"/>
      <w:r>
        <w:rPr>
          <w:sz w:val="28"/>
          <w:szCs w:val="28"/>
          <w:lang w:val="fr-FR"/>
        </w:rPr>
        <w:t xml:space="preserve"> </w:t>
      </w:r>
      <w:r w:rsidR="005C7A6B">
        <w:rPr>
          <w:sz w:val="28"/>
          <w:szCs w:val="28"/>
          <w:lang w:val="fr-FR"/>
        </w:rPr>
        <w:t>FRUNZE GABRIEL</w:t>
      </w:r>
    </w:p>
    <w:bookmarkEnd w:id="0"/>
    <w:p w:rsidR="00B34080" w:rsidRPr="00286DF4" w:rsidRDefault="00B34080" w:rsidP="00B34080">
      <w:pPr>
        <w:ind w:firstLine="708"/>
        <w:rPr>
          <w:sz w:val="26"/>
          <w:szCs w:val="26"/>
          <w:lang w:val="it-IT"/>
        </w:rPr>
      </w:pPr>
      <w:r w:rsidRPr="00286DF4">
        <w:rPr>
          <w:b/>
          <w:i/>
          <w:sz w:val="26"/>
          <w:szCs w:val="26"/>
          <w:lang w:val="it-IT"/>
        </w:rPr>
        <w:t>Nechifor Ion</w:t>
      </w:r>
      <w:r w:rsidRPr="00286DF4">
        <w:rPr>
          <w:sz w:val="26"/>
          <w:szCs w:val="26"/>
          <w:lang w:val="it-IT"/>
        </w:rPr>
        <w:t xml:space="preserve"> – primar al comunei Draganesti, judetul Neamt;</w:t>
      </w:r>
    </w:p>
    <w:p w:rsidR="00B34080" w:rsidRPr="00286DF4" w:rsidRDefault="00B34080" w:rsidP="00B34080">
      <w:pPr>
        <w:autoSpaceDE w:val="0"/>
        <w:autoSpaceDN w:val="0"/>
        <w:adjustRightInd w:val="0"/>
        <w:ind w:firstLine="708"/>
        <w:rPr>
          <w:sz w:val="26"/>
          <w:szCs w:val="26"/>
          <w:lang w:val="en-US" w:eastAsia="en-US"/>
        </w:rPr>
      </w:pPr>
      <w:proofErr w:type="spellStart"/>
      <w:proofErr w:type="gramStart"/>
      <w:r w:rsidRPr="00286DF4">
        <w:rPr>
          <w:sz w:val="26"/>
          <w:szCs w:val="26"/>
        </w:rPr>
        <w:t>Avand</w:t>
      </w:r>
      <w:proofErr w:type="spellEnd"/>
      <w:r w:rsidRPr="00286DF4">
        <w:rPr>
          <w:sz w:val="26"/>
          <w:szCs w:val="26"/>
        </w:rPr>
        <w:t xml:space="preserve">  </w:t>
      </w:r>
      <w:proofErr w:type="spellStart"/>
      <w:r w:rsidRPr="00286DF4">
        <w:rPr>
          <w:sz w:val="26"/>
          <w:szCs w:val="26"/>
        </w:rPr>
        <w:t>invedereprevederile</w:t>
      </w:r>
      <w:proofErr w:type="spellEnd"/>
      <w:proofErr w:type="gramEnd"/>
      <w:r w:rsidRPr="00286DF4">
        <w:rPr>
          <w:sz w:val="26"/>
          <w:szCs w:val="26"/>
        </w:rPr>
        <w:t xml:space="preserve">  art. </w:t>
      </w:r>
      <w:proofErr w:type="gramStart"/>
      <w:r w:rsidRPr="00286DF4">
        <w:rPr>
          <w:sz w:val="26"/>
          <w:szCs w:val="26"/>
        </w:rPr>
        <w:t>14 ,</w:t>
      </w:r>
      <w:proofErr w:type="gramEnd"/>
      <w:r w:rsidRPr="00286DF4">
        <w:rPr>
          <w:sz w:val="26"/>
          <w:szCs w:val="26"/>
        </w:rPr>
        <w:t xml:space="preserve"> art. 14^1  din  </w:t>
      </w:r>
      <w:proofErr w:type="spellStart"/>
      <w:r w:rsidRPr="00286DF4">
        <w:rPr>
          <w:sz w:val="26"/>
          <w:szCs w:val="26"/>
        </w:rPr>
        <w:t>legea</w:t>
      </w:r>
      <w:proofErr w:type="spellEnd"/>
      <w:r w:rsidRPr="00286DF4">
        <w:rPr>
          <w:sz w:val="26"/>
          <w:szCs w:val="26"/>
        </w:rPr>
        <w:t xml:space="preserve">  416 / 2001 </w:t>
      </w:r>
      <w:proofErr w:type="spellStart"/>
      <w:r w:rsidRPr="00286DF4">
        <w:rPr>
          <w:sz w:val="26"/>
          <w:szCs w:val="26"/>
          <w:lang w:val="en-US" w:eastAsia="en-US"/>
        </w:rPr>
        <w:t>privind</w:t>
      </w:r>
      <w:proofErr w:type="spellEnd"/>
      <w:r w:rsidR="0088261D">
        <w:rPr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sz w:val="26"/>
          <w:szCs w:val="26"/>
          <w:lang w:val="en-US" w:eastAsia="en-US"/>
        </w:rPr>
        <w:t>venitul</w:t>
      </w:r>
      <w:proofErr w:type="spellEnd"/>
      <w:r w:rsidRPr="00286DF4">
        <w:rPr>
          <w:sz w:val="26"/>
          <w:szCs w:val="26"/>
          <w:lang w:val="en-US" w:eastAsia="en-US"/>
        </w:rPr>
        <w:t xml:space="preserve">  minim  </w:t>
      </w:r>
      <w:proofErr w:type="spellStart"/>
      <w:r w:rsidRPr="00286DF4">
        <w:rPr>
          <w:sz w:val="26"/>
          <w:szCs w:val="26"/>
          <w:lang w:val="en-US" w:eastAsia="en-US"/>
        </w:rPr>
        <w:t>garantat</w:t>
      </w:r>
      <w:proofErr w:type="spellEnd"/>
      <w:r w:rsidRPr="00286DF4">
        <w:rPr>
          <w:sz w:val="26"/>
          <w:szCs w:val="26"/>
          <w:lang w:val="en-US" w:eastAsia="en-US"/>
        </w:rPr>
        <w:t xml:space="preserve"> , cu  </w:t>
      </w:r>
      <w:proofErr w:type="spellStart"/>
      <w:r w:rsidRPr="00286DF4">
        <w:rPr>
          <w:sz w:val="26"/>
          <w:szCs w:val="26"/>
          <w:lang w:val="en-US" w:eastAsia="en-US"/>
        </w:rPr>
        <w:t>modificările</w:t>
      </w:r>
      <w:proofErr w:type="spellEnd"/>
      <w:r w:rsidR="0088261D">
        <w:rPr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sz w:val="26"/>
          <w:szCs w:val="26"/>
          <w:lang w:val="en-US" w:eastAsia="en-US"/>
        </w:rPr>
        <w:t>şi</w:t>
      </w:r>
      <w:proofErr w:type="spellEnd"/>
      <w:r w:rsidR="0088261D">
        <w:rPr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sz w:val="26"/>
          <w:szCs w:val="26"/>
          <w:lang w:val="en-US" w:eastAsia="en-US"/>
        </w:rPr>
        <w:t>completările</w:t>
      </w:r>
      <w:proofErr w:type="spellEnd"/>
      <w:r w:rsidR="0088261D">
        <w:rPr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sz w:val="26"/>
          <w:szCs w:val="26"/>
          <w:lang w:val="en-US" w:eastAsia="en-US"/>
        </w:rPr>
        <w:t>ulterioare</w:t>
      </w:r>
      <w:proofErr w:type="spellEnd"/>
      <w:r w:rsidRPr="00286DF4">
        <w:rPr>
          <w:sz w:val="26"/>
          <w:szCs w:val="26"/>
        </w:rPr>
        <w:t xml:space="preserve"> , </w:t>
      </w:r>
      <w:proofErr w:type="spellStart"/>
      <w:r w:rsidRPr="00286DF4">
        <w:rPr>
          <w:sz w:val="26"/>
          <w:szCs w:val="26"/>
        </w:rPr>
        <w:t>precum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si</w:t>
      </w:r>
      <w:proofErr w:type="spellEnd"/>
      <w:r w:rsidRPr="00286DF4">
        <w:rPr>
          <w:sz w:val="26"/>
          <w:szCs w:val="26"/>
        </w:rPr>
        <w:t xml:space="preserve">  ale  art. </w:t>
      </w:r>
      <w:proofErr w:type="gramStart"/>
      <w:r w:rsidRPr="00286DF4">
        <w:rPr>
          <w:sz w:val="26"/>
          <w:szCs w:val="26"/>
        </w:rPr>
        <w:t>32  din</w:t>
      </w:r>
      <w:proofErr w:type="gramEnd"/>
      <w:r w:rsidRPr="00286DF4">
        <w:rPr>
          <w:sz w:val="26"/>
          <w:szCs w:val="26"/>
        </w:rPr>
        <w:t xml:space="preserve">  </w:t>
      </w:r>
      <w:r w:rsidRPr="00286DF4">
        <w:rPr>
          <w:sz w:val="26"/>
          <w:szCs w:val="26"/>
          <w:lang w:val="en-US" w:eastAsia="en-US"/>
        </w:rPr>
        <w:t xml:space="preserve">H.G. 50 / 2011  </w:t>
      </w:r>
      <w:proofErr w:type="spellStart"/>
      <w:r w:rsidRPr="00286DF4">
        <w:rPr>
          <w:sz w:val="26"/>
          <w:szCs w:val="26"/>
          <w:lang w:val="en-US" w:eastAsia="en-US"/>
        </w:rPr>
        <w:t>pentru</w:t>
      </w:r>
      <w:proofErr w:type="spellEnd"/>
      <w:r w:rsidR="0088261D">
        <w:rPr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sz w:val="26"/>
          <w:szCs w:val="26"/>
          <w:lang w:val="en-US" w:eastAsia="en-US"/>
        </w:rPr>
        <w:t>aprobarea</w:t>
      </w:r>
      <w:proofErr w:type="spellEnd"/>
      <w:r w:rsidR="0088261D">
        <w:rPr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sz w:val="26"/>
          <w:szCs w:val="26"/>
          <w:lang w:val="en-US" w:eastAsia="en-US"/>
        </w:rPr>
        <w:t>Normelor</w:t>
      </w:r>
      <w:proofErr w:type="spellEnd"/>
      <w:r w:rsidR="0088261D">
        <w:rPr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sz w:val="26"/>
          <w:szCs w:val="26"/>
          <w:lang w:val="en-US" w:eastAsia="en-US"/>
        </w:rPr>
        <w:t>metodologice</w:t>
      </w:r>
      <w:proofErr w:type="spellEnd"/>
      <w:r w:rsidRPr="00286DF4">
        <w:rPr>
          <w:sz w:val="26"/>
          <w:szCs w:val="26"/>
          <w:lang w:val="en-US" w:eastAsia="en-US"/>
        </w:rPr>
        <w:t xml:space="preserve">  de  </w:t>
      </w:r>
      <w:proofErr w:type="spellStart"/>
      <w:r w:rsidRPr="00286DF4">
        <w:rPr>
          <w:sz w:val="26"/>
          <w:szCs w:val="26"/>
          <w:lang w:val="en-US" w:eastAsia="en-US"/>
        </w:rPr>
        <w:t>aplicare</w:t>
      </w:r>
      <w:proofErr w:type="spellEnd"/>
      <w:r w:rsidRPr="00286DF4">
        <w:rPr>
          <w:sz w:val="26"/>
          <w:szCs w:val="26"/>
          <w:lang w:val="en-US" w:eastAsia="en-US"/>
        </w:rPr>
        <w:t xml:space="preserve">  a </w:t>
      </w:r>
      <w:proofErr w:type="spellStart"/>
      <w:r w:rsidRPr="00286DF4">
        <w:rPr>
          <w:sz w:val="26"/>
          <w:szCs w:val="26"/>
          <w:lang w:val="en-US" w:eastAsia="en-US"/>
        </w:rPr>
        <w:t>prevederilor</w:t>
      </w:r>
      <w:proofErr w:type="spellEnd"/>
      <w:r w:rsidR="0088261D">
        <w:rPr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sz w:val="26"/>
          <w:szCs w:val="26"/>
          <w:lang w:val="en-US" w:eastAsia="en-US"/>
        </w:rPr>
        <w:t>Legii</w:t>
      </w:r>
      <w:proofErr w:type="spellEnd"/>
      <w:r w:rsidRPr="00286DF4">
        <w:rPr>
          <w:sz w:val="26"/>
          <w:szCs w:val="26"/>
          <w:lang w:val="en-US" w:eastAsia="en-US"/>
        </w:rPr>
        <w:t xml:space="preserve">  nr.  416 / </w:t>
      </w:r>
      <w:proofErr w:type="gramStart"/>
      <w:r w:rsidRPr="00286DF4">
        <w:rPr>
          <w:sz w:val="26"/>
          <w:szCs w:val="26"/>
          <w:lang w:val="en-US" w:eastAsia="en-US"/>
        </w:rPr>
        <w:t xml:space="preserve">2001  </w:t>
      </w:r>
      <w:proofErr w:type="spellStart"/>
      <w:r w:rsidRPr="00286DF4">
        <w:rPr>
          <w:sz w:val="26"/>
          <w:szCs w:val="26"/>
          <w:lang w:val="en-US" w:eastAsia="en-US"/>
        </w:rPr>
        <w:t>privind</w:t>
      </w:r>
      <w:proofErr w:type="spellEnd"/>
      <w:proofErr w:type="gramEnd"/>
      <w:r w:rsidR="0088261D">
        <w:rPr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sz w:val="26"/>
          <w:szCs w:val="26"/>
          <w:lang w:val="en-US" w:eastAsia="en-US"/>
        </w:rPr>
        <w:t>venitul</w:t>
      </w:r>
      <w:proofErr w:type="spellEnd"/>
      <w:r w:rsidRPr="00286DF4">
        <w:rPr>
          <w:sz w:val="26"/>
          <w:szCs w:val="26"/>
          <w:lang w:val="en-US" w:eastAsia="en-US"/>
        </w:rPr>
        <w:t xml:space="preserve">  minim  </w:t>
      </w:r>
      <w:proofErr w:type="spellStart"/>
      <w:r w:rsidRPr="00286DF4">
        <w:rPr>
          <w:sz w:val="26"/>
          <w:szCs w:val="26"/>
          <w:lang w:val="en-US" w:eastAsia="en-US"/>
        </w:rPr>
        <w:t>garantat</w:t>
      </w:r>
      <w:proofErr w:type="spellEnd"/>
      <w:r w:rsidRPr="00286DF4">
        <w:rPr>
          <w:sz w:val="26"/>
          <w:szCs w:val="26"/>
          <w:lang w:val="en-US" w:eastAsia="en-US"/>
        </w:rPr>
        <w:t xml:space="preserve"> ;</w:t>
      </w:r>
    </w:p>
    <w:p w:rsidR="00BB02D2" w:rsidRPr="00286DF4" w:rsidRDefault="00B34080" w:rsidP="00286DF4">
      <w:pPr>
        <w:autoSpaceDE w:val="0"/>
        <w:autoSpaceDN w:val="0"/>
        <w:adjustRightInd w:val="0"/>
        <w:ind w:firstLine="708"/>
        <w:rPr>
          <w:sz w:val="26"/>
          <w:szCs w:val="26"/>
          <w:lang w:val="en-US" w:eastAsia="en-US"/>
        </w:rPr>
      </w:pPr>
      <w:proofErr w:type="spellStart"/>
      <w:r w:rsidRPr="00286DF4">
        <w:rPr>
          <w:sz w:val="26"/>
          <w:szCs w:val="26"/>
          <w:lang w:val="en-US" w:eastAsia="en-US"/>
        </w:rPr>
        <w:t>Avand</w:t>
      </w:r>
      <w:proofErr w:type="spellEnd"/>
      <w:r w:rsidRPr="00286DF4">
        <w:rPr>
          <w:sz w:val="26"/>
          <w:szCs w:val="26"/>
          <w:lang w:val="en-US" w:eastAsia="en-US"/>
        </w:rPr>
        <w:t xml:space="preserve"> in </w:t>
      </w:r>
      <w:proofErr w:type="spellStart"/>
      <w:r w:rsidRPr="00286DF4">
        <w:rPr>
          <w:sz w:val="26"/>
          <w:szCs w:val="26"/>
          <w:lang w:val="en-US" w:eastAsia="en-US"/>
        </w:rPr>
        <w:t>vedere</w:t>
      </w:r>
      <w:proofErr w:type="spellEnd"/>
      <w:r w:rsidR="00BB02D2" w:rsidRPr="00286DF4">
        <w:rPr>
          <w:sz w:val="26"/>
          <w:szCs w:val="26"/>
          <w:lang w:val="en-US" w:eastAsia="en-US"/>
        </w:rPr>
        <w:t>:-</w:t>
      </w:r>
      <w:proofErr w:type="spellStart"/>
      <w:r w:rsidRPr="00286DF4">
        <w:rPr>
          <w:sz w:val="26"/>
          <w:szCs w:val="26"/>
          <w:lang w:val="en-US" w:eastAsia="en-US"/>
        </w:rPr>
        <w:t>prevederileLegii</w:t>
      </w:r>
      <w:proofErr w:type="spellEnd"/>
      <w:r w:rsidRPr="00286DF4">
        <w:rPr>
          <w:sz w:val="26"/>
          <w:szCs w:val="26"/>
          <w:lang w:val="en-US" w:eastAsia="en-US"/>
        </w:rPr>
        <w:t xml:space="preserve"> nr.166/2012;</w:t>
      </w:r>
      <w:r w:rsidR="00BB02D2" w:rsidRPr="00286DF4">
        <w:rPr>
          <w:sz w:val="26"/>
          <w:szCs w:val="26"/>
          <w:lang w:val="en-US" w:eastAsia="en-US"/>
        </w:rPr>
        <w:t xml:space="preserve"> OUG nr. 93/</w:t>
      </w:r>
      <w:proofErr w:type="gramStart"/>
      <w:r w:rsidR="00BB02D2" w:rsidRPr="00286DF4">
        <w:rPr>
          <w:sz w:val="26"/>
          <w:szCs w:val="26"/>
          <w:lang w:val="en-US" w:eastAsia="en-US"/>
        </w:rPr>
        <w:t xml:space="preserve">2016 </w:t>
      </w:r>
      <w:r w:rsidR="00286DF4">
        <w:rPr>
          <w:sz w:val="26"/>
          <w:szCs w:val="26"/>
          <w:lang w:val="en-US" w:eastAsia="en-US"/>
        </w:rPr>
        <w:t>;</w:t>
      </w:r>
      <w:r w:rsidR="00286DF4">
        <w:rPr>
          <w:sz w:val="26"/>
          <w:szCs w:val="26"/>
          <w:lang w:val="it-IT"/>
        </w:rPr>
        <w:t>prevederile</w:t>
      </w:r>
      <w:proofErr w:type="gramEnd"/>
      <w:r w:rsidR="00286DF4">
        <w:rPr>
          <w:sz w:val="26"/>
          <w:szCs w:val="26"/>
          <w:lang w:val="it-IT"/>
        </w:rPr>
        <w:t xml:space="preserve"> Legii nr. 225/2021:</w:t>
      </w:r>
    </w:p>
    <w:p w:rsidR="00B34080" w:rsidRPr="00286DF4" w:rsidRDefault="00B34080" w:rsidP="00286DF4">
      <w:pPr>
        <w:rPr>
          <w:sz w:val="26"/>
          <w:szCs w:val="26"/>
          <w:lang w:val="fr-FR"/>
        </w:rPr>
      </w:pPr>
      <w:proofErr w:type="spellStart"/>
      <w:r w:rsidRPr="00286DF4">
        <w:rPr>
          <w:sz w:val="26"/>
          <w:szCs w:val="26"/>
        </w:rPr>
        <w:t>Avand</w:t>
      </w:r>
      <w:proofErr w:type="spellEnd"/>
      <w:r w:rsidRPr="00286DF4">
        <w:rPr>
          <w:sz w:val="26"/>
          <w:szCs w:val="26"/>
        </w:rPr>
        <w:t xml:space="preserve">  in  </w:t>
      </w:r>
      <w:proofErr w:type="spellStart"/>
      <w:r w:rsidRPr="00286DF4">
        <w:rPr>
          <w:sz w:val="26"/>
          <w:szCs w:val="26"/>
        </w:rPr>
        <w:t>vedere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dosarul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insotit</w:t>
      </w:r>
      <w:proofErr w:type="spellEnd"/>
      <w:r w:rsidRPr="00286DF4">
        <w:rPr>
          <w:sz w:val="26"/>
          <w:szCs w:val="26"/>
        </w:rPr>
        <w:t xml:space="preserve">  de  </w:t>
      </w:r>
      <w:proofErr w:type="spellStart"/>
      <w:r w:rsidRPr="00286DF4">
        <w:rPr>
          <w:sz w:val="26"/>
          <w:szCs w:val="26"/>
        </w:rPr>
        <w:t>actele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doveditoare</w:t>
      </w:r>
      <w:proofErr w:type="spellEnd"/>
      <w:r w:rsidRPr="00286DF4">
        <w:rPr>
          <w:sz w:val="26"/>
          <w:szCs w:val="26"/>
        </w:rPr>
        <w:t xml:space="preserve"> , </w:t>
      </w:r>
      <w:proofErr w:type="spellStart"/>
      <w:r w:rsidRPr="00286DF4">
        <w:rPr>
          <w:sz w:val="26"/>
          <w:szCs w:val="26"/>
        </w:rPr>
        <w:t>fisa</w:t>
      </w:r>
      <w:proofErr w:type="spellEnd"/>
      <w:r w:rsidRPr="00286DF4">
        <w:rPr>
          <w:sz w:val="26"/>
          <w:szCs w:val="26"/>
        </w:rPr>
        <w:t xml:space="preserve">  de  </w:t>
      </w:r>
      <w:proofErr w:type="spellStart"/>
      <w:r w:rsidRPr="00286DF4">
        <w:rPr>
          <w:sz w:val="26"/>
          <w:szCs w:val="26"/>
        </w:rPr>
        <w:t>calcul</w:t>
      </w:r>
      <w:proofErr w:type="spellEnd"/>
      <w:r w:rsidRPr="00286DF4">
        <w:rPr>
          <w:sz w:val="26"/>
          <w:szCs w:val="26"/>
        </w:rPr>
        <w:t xml:space="preserve">  al  </w:t>
      </w:r>
      <w:proofErr w:type="spellStart"/>
      <w:r w:rsidRPr="00286DF4">
        <w:rPr>
          <w:sz w:val="26"/>
          <w:szCs w:val="26"/>
        </w:rPr>
        <w:t>ajutorului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soc</w:t>
      </w:r>
      <w:r w:rsidRPr="00286DF4">
        <w:rPr>
          <w:sz w:val="26"/>
          <w:szCs w:val="26"/>
          <w:lang w:val="fr-FR"/>
        </w:rPr>
        <w:t>ial</w:t>
      </w:r>
      <w:proofErr w:type="spellEnd"/>
      <w:r w:rsidRPr="00286DF4">
        <w:rPr>
          <w:sz w:val="26"/>
          <w:szCs w:val="26"/>
          <w:lang w:val="fr-FR"/>
        </w:rPr>
        <w:t xml:space="preserve">  si  </w:t>
      </w:r>
      <w:proofErr w:type="spellStart"/>
      <w:r w:rsidRPr="00286DF4">
        <w:rPr>
          <w:sz w:val="26"/>
          <w:szCs w:val="26"/>
          <w:lang w:val="fr-FR"/>
        </w:rPr>
        <w:t>ancheta</w:t>
      </w:r>
      <w:proofErr w:type="spellEnd"/>
      <w:r w:rsidR="0088261D">
        <w:rPr>
          <w:sz w:val="26"/>
          <w:szCs w:val="26"/>
          <w:lang w:val="fr-FR"/>
        </w:rPr>
        <w:t xml:space="preserve"> </w:t>
      </w:r>
      <w:proofErr w:type="spellStart"/>
      <w:r w:rsidRPr="00286DF4">
        <w:rPr>
          <w:sz w:val="26"/>
          <w:szCs w:val="26"/>
          <w:lang w:val="fr-FR"/>
        </w:rPr>
        <w:t>sociala</w:t>
      </w:r>
      <w:proofErr w:type="spellEnd"/>
      <w:r w:rsidR="0088261D">
        <w:rPr>
          <w:sz w:val="26"/>
          <w:szCs w:val="26"/>
          <w:lang w:val="fr-FR"/>
        </w:rPr>
        <w:t xml:space="preserve"> </w:t>
      </w:r>
      <w:proofErr w:type="spellStart"/>
      <w:r w:rsidRPr="00286DF4">
        <w:rPr>
          <w:sz w:val="26"/>
          <w:szCs w:val="26"/>
          <w:lang w:val="fr-FR"/>
        </w:rPr>
        <w:t>efectuata</w:t>
      </w:r>
      <w:proofErr w:type="spellEnd"/>
      <w:r w:rsidR="0088261D">
        <w:rPr>
          <w:sz w:val="26"/>
          <w:szCs w:val="26"/>
          <w:lang w:val="fr-FR"/>
        </w:rPr>
        <w:t xml:space="preserve"> </w:t>
      </w:r>
      <w:proofErr w:type="spellStart"/>
      <w:r w:rsidRPr="00286DF4">
        <w:rPr>
          <w:sz w:val="26"/>
          <w:szCs w:val="26"/>
          <w:lang w:val="fr-FR"/>
        </w:rPr>
        <w:t>privind</w:t>
      </w:r>
      <w:proofErr w:type="spellEnd"/>
      <w:r w:rsidR="0088261D">
        <w:rPr>
          <w:sz w:val="26"/>
          <w:szCs w:val="26"/>
          <w:lang w:val="fr-FR"/>
        </w:rPr>
        <w:t xml:space="preserve"> </w:t>
      </w:r>
      <w:proofErr w:type="spellStart"/>
      <w:r w:rsidRPr="00286DF4">
        <w:rPr>
          <w:sz w:val="26"/>
          <w:szCs w:val="26"/>
          <w:lang w:val="fr-FR"/>
        </w:rPr>
        <w:t>titularul</w:t>
      </w:r>
      <w:proofErr w:type="spellEnd"/>
      <w:r w:rsidR="00994A77" w:rsidRPr="00994A77">
        <w:rPr>
          <w:sz w:val="28"/>
          <w:szCs w:val="28"/>
          <w:lang w:val="fr-FR"/>
        </w:rPr>
        <w:t xml:space="preserve"> </w:t>
      </w:r>
      <w:r w:rsidR="005C7A6B">
        <w:rPr>
          <w:sz w:val="28"/>
          <w:szCs w:val="28"/>
          <w:lang w:val="fr-FR"/>
        </w:rPr>
        <w:t>FRUNZE GABRIEL</w:t>
      </w:r>
    </w:p>
    <w:p w:rsidR="00B34080" w:rsidRPr="00286DF4" w:rsidRDefault="00B34080" w:rsidP="00B34080">
      <w:pPr>
        <w:jc w:val="both"/>
        <w:rPr>
          <w:sz w:val="26"/>
          <w:szCs w:val="26"/>
          <w:lang w:val="it-IT"/>
        </w:rPr>
      </w:pPr>
      <w:r w:rsidRPr="00286DF4">
        <w:rPr>
          <w:sz w:val="26"/>
          <w:szCs w:val="26"/>
          <w:lang w:val="it-IT"/>
        </w:rPr>
        <w:t xml:space="preserve">              In temeiul dispozitiilor art.155 alin.(1) lit. d) si art.196 alin. (1) lit b) din Ordonanta de Urgenta nr.57 din 03.07.2</w:t>
      </w:r>
      <w:r w:rsidR="00310C2E">
        <w:rPr>
          <w:sz w:val="26"/>
          <w:szCs w:val="26"/>
          <w:lang w:val="it-IT"/>
        </w:rPr>
        <w:t>019 privind Codul Administrativ, cu modificările ulterioare;</w:t>
      </w:r>
    </w:p>
    <w:p w:rsidR="00B34080" w:rsidRPr="00286DF4" w:rsidRDefault="00B34080" w:rsidP="00B34080">
      <w:pPr>
        <w:rPr>
          <w:sz w:val="26"/>
          <w:szCs w:val="26"/>
        </w:rPr>
      </w:pPr>
    </w:p>
    <w:p w:rsidR="00B34080" w:rsidRPr="00286DF4" w:rsidRDefault="00B34080" w:rsidP="00A44D7A">
      <w:pPr>
        <w:jc w:val="center"/>
        <w:rPr>
          <w:b/>
          <w:sz w:val="26"/>
          <w:szCs w:val="26"/>
          <w:lang w:val="it-IT"/>
        </w:rPr>
      </w:pPr>
      <w:r w:rsidRPr="00286DF4">
        <w:rPr>
          <w:b/>
          <w:sz w:val="26"/>
          <w:szCs w:val="26"/>
          <w:lang w:val="it-IT"/>
        </w:rPr>
        <w:t>D I S P U N:</w:t>
      </w:r>
    </w:p>
    <w:p w:rsidR="00B34080" w:rsidRPr="00286DF4" w:rsidRDefault="00B34080" w:rsidP="00B34080">
      <w:pPr>
        <w:rPr>
          <w:sz w:val="26"/>
          <w:szCs w:val="26"/>
        </w:rPr>
      </w:pPr>
    </w:p>
    <w:p w:rsidR="00B34080" w:rsidRPr="00F012E2" w:rsidRDefault="00B34080" w:rsidP="00F012E2">
      <w:pPr>
        <w:rPr>
          <w:sz w:val="16"/>
          <w:szCs w:val="16"/>
          <w:lang w:val="en-US" w:eastAsia="en-US"/>
        </w:rPr>
      </w:pPr>
      <w:r w:rsidRPr="00286DF4">
        <w:rPr>
          <w:sz w:val="26"/>
          <w:szCs w:val="26"/>
        </w:rPr>
        <w:t xml:space="preserve">Art. 1 –Se  </w:t>
      </w:r>
      <w:proofErr w:type="spellStart"/>
      <w:r w:rsidRPr="00286DF4">
        <w:rPr>
          <w:sz w:val="26"/>
          <w:szCs w:val="26"/>
        </w:rPr>
        <w:t>aproba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modificarea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cuantumului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ajutorul</w:t>
      </w:r>
      <w:proofErr w:type="spellEnd"/>
      <w:r w:rsidRPr="00286DF4">
        <w:rPr>
          <w:sz w:val="26"/>
          <w:szCs w:val="26"/>
        </w:rPr>
        <w:t xml:space="preserve">  social  al  </w:t>
      </w:r>
      <w:proofErr w:type="spellStart"/>
      <w:r w:rsidRPr="00286DF4">
        <w:rPr>
          <w:sz w:val="26"/>
          <w:szCs w:val="26"/>
        </w:rPr>
        <w:t>titularului</w:t>
      </w:r>
      <w:proofErr w:type="spellEnd"/>
      <w:r w:rsidRPr="00286DF4">
        <w:rPr>
          <w:sz w:val="26"/>
          <w:szCs w:val="26"/>
        </w:rPr>
        <w:t>,</w:t>
      </w:r>
      <w:r w:rsidR="00A80703" w:rsidRPr="00A80703">
        <w:rPr>
          <w:sz w:val="28"/>
          <w:szCs w:val="28"/>
          <w:lang w:val="fr-FR"/>
        </w:rPr>
        <w:t xml:space="preserve"> </w:t>
      </w:r>
      <w:r w:rsidR="005C7A6B">
        <w:rPr>
          <w:sz w:val="28"/>
          <w:szCs w:val="28"/>
          <w:lang w:val="fr-FR"/>
        </w:rPr>
        <w:t>FRUNZE GABRIEL</w:t>
      </w:r>
      <w:r w:rsidR="005C7A6B" w:rsidRPr="00286DF4">
        <w:rPr>
          <w:sz w:val="26"/>
          <w:szCs w:val="26"/>
        </w:rPr>
        <w:t xml:space="preserve"> </w:t>
      </w:r>
      <w:r w:rsidRPr="00286DF4">
        <w:rPr>
          <w:sz w:val="26"/>
          <w:szCs w:val="26"/>
        </w:rPr>
        <w:t>CNP</w:t>
      </w:r>
      <w:r w:rsidR="00994A77">
        <w:rPr>
          <w:sz w:val="26"/>
          <w:szCs w:val="26"/>
        </w:rPr>
        <w:t>:</w:t>
      </w:r>
      <w:r w:rsidR="00994A77" w:rsidRPr="00994A77">
        <w:rPr>
          <w:sz w:val="16"/>
          <w:szCs w:val="16"/>
        </w:rPr>
        <w:t xml:space="preserve"> </w:t>
      </w:r>
      <w:r w:rsidR="005C7A6B" w:rsidRPr="005C7A6B">
        <w:rPr>
          <w:sz w:val="24"/>
          <w:szCs w:val="24"/>
          <w:lang w:val="en-US" w:eastAsia="en-US"/>
        </w:rPr>
        <w:t>1570526221141</w:t>
      </w:r>
      <w:r w:rsidRPr="00286DF4">
        <w:rPr>
          <w:sz w:val="26"/>
          <w:szCs w:val="26"/>
        </w:rPr>
        <w:t>,</w:t>
      </w:r>
      <w:r w:rsidR="00F968B9">
        <w:rPr>
          <w:sz w:val="26"/>
          <w:szCs w:val="26"/>
        </w:rPr>
        <w:t xml:space="preserve"> </w:t>
      </w:r>
      <w:r w:rsidRPr="00286DF4">
        <w:rPr>
          <w:sz w:val="26"/>
          <w:szCs w:val="26"/>
        </w:rPr>
        <w:t xml:space="preserve">cu  </w:t>
      </w:r>
      <w:proofErr w:type="spellStart"/>
      <w:r w:rsidRPr="00286DF4">
        <w:rPr>
          <w:sz w:val="26"/>
          <w:szCs w:val="26"/>
        </w:rPr>
        <w:t>domiciliul</w:t>
      </w:r>
      <w:proofErr w:type="spellEnd"/>
      <w:r w:rsidRPr="00286DF4">
        <w:rPr>
          <w:sz w:val="26"/>
          <w:szCs w:val="26"/>
        </w:rPr>
        <w:t xml:space="preserve">  in  </w:t>
      </w:r>
      <w:proofErr w:type="spellStart"/>
      <w:r w:rsidRPr="00286DF4">
        <w:rPr>
          <w:sz w:val="26"/>
          <w:szCs w:val="26"/>
        </w:rPr>
        <w:t>Comuna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Draga</w:t>
      </w:r>
      <w:r w:rsidR="00BB02D2" w:rsidRPr="00286DF4">
        <w:rPr>
          <w:sz w:val="26"/>
          <w:szCs w:val="26"/>
        </w:rPr>
        <w:t>nesti</w:t>
      </w:r>
      <w:proofErr w:type="spellEnd"/>
      <w:r w:rsidR="00BB02D2" w:rsidRPr="00286DF4">
        <w:rPr>
          <w:sz w:val="26"/>
          <w:szCs w:val="26"/>
        </w:rPr>
        <w:t xml:space="preserve">,  </w:t>
      </w:r>
      <w:proofErr w:type="spellStart"/>
      <w:r w:rsidR="00BB02D2" w:rsidRPr="00286DF4">
        <w:rPr>
          <w:sz w:val="26"/>
          <w:szCs w:val="26"/>
        </w:rPr>
        <w:t>Judetul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="005C7A6B">
        <w:rPr>
          <w:sz w:val="26"/>
          <w:szCs w:val="26"/>
        </w:rPr>
        <w:t>Neamt</w:t>
      </w:r>
      <w:proofErr w:type="spellEnd"/>
      <w:r w:rsidR="005C7A6B">
        <w:rPr>
          <w:sz w:val="26"/>
          <w:szCs w:val="26"/>
        </w:rPr>
        <w:t xml:space="preserve"> , din </w:t>
      </w:r>
      <w:r w:rsidR="00310C2E">
        <w:rPr>
          <w:sz w:val="26"/>
          <w:szCs w:val="26"/>
        </w:rPr>
        <w:t>149</w:t>
      </w:r>
      <w:r w:rsidR="00BB02D2" w:rsidRPr="00286DF4">
        <w:rPr>
          <w:sz w:val="26"/>
          <w:szCs w:val="26"/>
        </w:rPr>
        <w:t xml:space="preserve"> lei , in </w:t>
      </w:r>
      <w:r w:rsidR="00C56CE9" w:rsidRPr="00310C2E">
        <w:rPr>
          <w:b/>
          <w:sz w:val="26"/>
          <w:szCs w:val="26"/>
        </w:rPr>
        <w:t>170</w:t>
      </w:r>
      <w:r w:rsidR="00F968B9">
        <w:rPr>
          <w:sz w:val="26"/>
          <w:szCs w:val="26"/>
        </w:rPr>
        <w:t xml:space="preserve"> </w:t>
      </w:r>
      <w:r w:rsidRPr="00286DF4">
        <w:rPr>
          <w:sz w:val="26"/>
          <w:szCs w:val="26"/>
        </w:rPr>
        <w:t xml:space="preserve">lei </w:t>
      </w:r>
      <w:r w:rsidR="00F012E2">
        <w:rPr>
          <w:sz w:val="26"/>
          <w:szCs w:val="26"/>
        </w:rPr>
        <w:t xml:space="preserve">    </w:t>
      </w:r>
      <w:proofErr w:type="spellStart"/>
      <w:r w:rsidRPr="00286DF4">
        <w:rPr>
          <w:sz w:val="26"/>
          <w:szCs w:val="26"/>
        </w:rPr>
        <w:t>incepand</w:t>
      </w:r>
      <w:proofErr w:type="spellEnd"/>
      <w:r w:rsidRPr="00286DF4">
        <w:rPr>
          <w:sz w:val="26"/>
          <w:szCs w:val="26"/>
        </w:rPr>
        <w:t xml:space="preserve">  cu  </w:t>
      </w:r>
      <w:proofErr w:type="spellStart"/>
      <w:r w:rsidRPr="00286DF4">
        <w:rPr>
          <w:sz w:val="26"/>
          <w:szCs w:val="26"/>
        </w:rPr>
        <w:t>luna</w:t>
      </w:r>
      <w:proofErr w:type="spellEnd"/>
      <w:r w:rsidR="0088261D">
        <w:rPr>
          <w:sz w:val="26"/>
          <w:szCs w:val="26"/>
        </w:rPr>
        <w:t xml:space="preserve"> </w:t>
      </w:r>
      <w:r w:rsidR="00C56CE9">
        <w:rPr>
          <w:sz w:val="26"/>
          <w:szCs w:val="26"/>
        </w:rPr>
        <w:t>MARTIE 2023</w:t>
      </w:r>
      <w:r w:rsidRPr="00286DF4">
        <w:rPr>
          <w:sz w:val="26"/>
          <w:szCs w:val="26"/>
        </w:rPr>
        <w:t>,</w:t>
      </w:r>
      <w:r w:rsidR="00BB02D2" w:rsidRPr="00286DF4">
        <w:rPr>
          <w:sz w:val="26"/>
          <w:szCs w:val="26"/>
          <w:lang w:val="it-IT"/>
        </w:rPr>
        <w:t xml:space="preserve"> ca urmare a actualizarii ISR.</w:t>
      </w:r>
      <w:r w:rsidRPr="00286DF4">
        <w:rPr>
          <w:sz w:val="26"/>
          <w:szCs w:val="26"/>
        </w:rPr>
        <w:t>.</w:t>
      </w:r>
    </w:p>
    <w:p w:rsidR="00B34080" w:rsidRPr="00286DF4" w:rsidRDefault="00B34080" w:rsidP="00B34080">
      <w:pPr>
        <w:autoSpaceDE w:val="0"/>
        <w:autoSpaceDN w:val="0"/>
        <w:adjustRightInd w:val="0"/>
        <w:ind w:firstLine="708"/>
        <w:rPr>
          <w:rFonts w:eastAsia="Calibri"/>
          <w:sz w:val="26"/>
          <w:szCs w:val="26"/>
          <w:lang w:val="en-US" w:eastAsia="en-US"/>
        </w:rPr>
      </w:pPr>
      <w:r w:rsidRPr="00286DF4">
        <w:rPr>
          <w:sz w:val="26"/>
          <w:szCs w:val="26"/>
        </w:rPr>
        <w:t>Art. 2 –</w:t>
      </w:r>
      <w:proofErr w:type="spellStart"/>
      <w:r w:rsidRPr="00286DF4">
        <w:rPr>
          <w:rFonts w:eastAsia="Calibri"/>
          <w:sz w:val="26"/>
          <w:szCs w:val="26"/>
          <w:lang w:val="en-US" w:eastAsia="en-US"/>
        </w:rPr>
        <w:t>Prezenta</w:t>
      </w:r>
      <w:proofErr w:type="spellEnd"/>
      <w:r w:rsidR="0088261D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rFonts w:eastAsia="Calibri"/>
          <w:sz w:val="26"/>
          <w:szCs w:val="26"/>
          <w:lang w:val="en-US" w:eastAsia="en-US"/>
        </w:rPr>
        <w:t>dispozitie</w:t>
      </w:r>
      <w:proofErr w:type="spellEnd"/>
      <w:r w:rsidRPr="00286DF4">
        <w:rPr>
          <w:rFonts w:eastAsia="Calibri"/>
          <w:sz w:val="26"/>
          <w:szCs w:val="26"/>
          <w:lang w:val="en-US" w:eastAsia="en-US"/>
        </w:rPr>
        <w:t xml:space="preserve"> se </w:t>
      </w:r>
      <w:proofErr w:type="spellStart"/>
      <w:r w:rsidRPr="00286DF4">
        <w:rPr>
          <w:rFonts w:eastAsia="Calibri"/>
          <w:sz w:val="26"/>
          <w:szCs w:val="26"/>
          <w:lang w:val="en-US" w:eastAsia="en-US"/>
        </w:rPr>
        <w:t>poate</w:t>
      </w:r>
      <w:proofErr w:type="spellEnd"/>
      <w:r w:rsidR="0088261D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rFonts w:eastAsia="Calibri"/>
          <w:sz w:val="26"/>
          <w:szCs w:val="26"/>
          <w:lang w:val="en-US" w:eastAsia="en-US"/>
        </w:rPr>
        <w:t>ataca</w:t>
      </w:r>
      <w:proofErr w:type="spellEnd"/>
      <w:r w:rsidR="0088261D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rFonts w:eastAsia="Calibri"/>
          <w:sz w:val="26"/>
          <w:szCs w:val="26"/>
          <w:lang w:val="en-US" w:eastAsia="en-US"/>
        </w:rPr>
        <w:t>potrivit</w:t>
      </w:r>
      <w:proofErr w:type="spellEnd"/>
      <w:r w:rsidR="0088261D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rFonts w:eastAsia="Calibri"/>
          <w:sz w:val="26"/>
          <w:szCs w:val="26"/>
          <w:lang w:val="en-US" w:eastAsia="en-US"/>
        </w:rPr>
        <w:t>Legii</w:t>
      </w:r>
      <w:proofErr w:type="spellEnd"/>
      <w:r w:rsidR="0088261D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rFonts w:eastAsia="Calibri"/>
          <w:sz w:val="26"/>
          <w:szCs w:val="26"/>
          <w:lang w:val="en-US" w:eastAsia="en-US"/>
        </w:rPr>
        <w:t>contenciosului</w:t>
      </w:r>
      <w:proofErr w:type="spellEnd"/>
      <w:r w:rsidR="0088261D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rFonts w:eastAsia="Calibri"/>
          <w:sz w:val="26"/>
          <w:szCs w:val="26"/>
          <w:lang w:val="en-US" w:eastAsia="en-US"/>
        </w:rPr>
        <w:t>administativ</w:t>
      </w:r>
      <w:proofErr w:type="spellEnd"/>
      <w:r w:rsidRPr="00286DF4">
        <w:rPr>
          <w:rFonts w:eastAsia="Calibri"/>
          <w:sz w:val="26"/>
          <w:szCs w:val="26"/>
          <w:lang w:val="en-US" w:eastAsia="en-US"/>
        </w:rPr>
        <w:t xml:space="preserve"> nr.554/2005.</w:t>
      </w:r>
    </w:p>
    <w:p w:rsidR="00B34080" w:rsidRPr="00286DF4" w:rsidRDefault="00B34080" w:rsidP="00B34080">
      <w:pPr>
        <w:ind w:right="-1008" w:firstLine="708"/>
        <w:rPr>
          <w:sz w:val="26"/>
          <w:szCs w:val="26"/>
        </w:rPr>
      </w:pPr>
      <w:r w:rsidRPr="00286DF4">
        <w:rPr>
          <w:sz w:val="26"/>
          <w:szCs w:val="26"/>
        </w:rPr>
        <w:t>Art. 3 -</w:t>
      </w:r>
      <w:r w:rsidRPr="00286DF4">
        <w:rPr>
          <w:rFonts w:eastAsia="Calibri"/>
          <w:sz w:val="26"/>
          <w:szCs w:val="26"/>
          <w:lang w:val="en-US" w:eastAsia="en-US"/>
        </w:rPr>
        <w:t xml:space="preserve">Cu data </w:t>
      </w:r>
      <w:proofErr w:type="spellStart"/>
      <w:r w:rsidRPr="00286DF4">
        <w:rPr>
          <w:rFonts w:eastAsia="Calibri"/>
          <w:sz w:val="26"/>
          <w:szCs w:val="26"/>
          <w:lang w:val="en-US" w:eastAsia="en-US"/>
        </w:rPr>
        <w:t>prezentei</w:t>
      </w:r>
      <w:proofErr w:type="spellEnd"/>
      <w:r w:rsidRPr="00286DF4">
        <w:rPr>
          <w:rFonts w:eastAsia="Calibri"/>
          <w:sz w:val="26"/>
          <w:szCs w:val="26"/>
          <w:lang w:val="en-US" w:eastAsia="en-US"/>
        </w:rPr>
        <w:t xml:space="preserve"> se </w:t>
      </w:r>
      <w:proofErr w:type="spellStart"/>
      <w:r w:rsidRPr="00286DF4">
        <w:rPr>
          <w:rFonts w:eastAsia="Calibri"/>
          <w:sz w:val="26"/>
          <w:szCs w:val="26"/>
          <w:lang w:val="en-US" w:eastAsia="en-US"/>
        </w:rPr>
        <w:t>abroga</w:t>
      </w:r>
      <w:proofErr w:type="spellEnd"/>
      <w:r w:rsidR="0088261D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rFonts w:eastAsia="Calibri"/>
          <w:sz w:val="26"/>
          <w:szCs w:val="26"/>
          <w:lang w:val="en-US" w:eastAsia="en-US"/>
        </w:rPr>
        <w:t>orice</w:t>
      </w:r>
      <w:proofErr w:type="spellEnd"/>
      <w:r w:rsidR="0088261D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rFonts w:eastAsia="Calibri"/>
          <w:sz w:val="26"/>
          <w:szCs w:val="26"/>
          <w:lang w:val="en-US" w:eastAsia="en-US"/>
        </w:rPr>
        <w:t>dispozitie</w:t>
      </w:r>
      <w:proofErr w:type="spellEnd"/>
      <w:r w:rsidR="0088261D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rFonts w:eastAsia="Calibri"/>
          <w:sz w:val="26"/>
          <w:szCs w:val="26"/>
          <w:lang w:val="en-US" w:eastAsia="en-US"/>
        </w:rPr>
        <w:t>contrara</w:t>
      </w:r>
      <w:proofErr w:type="spellEnd"/>
      <w:r w:rsidRPr="00286DF4">
        <w:rPr>
          <w:rFonts w:eastAsia="Calibri"/>
          <w:sz w:val="26"/>
          <w:szCs w:val="26"/>
          <w:lang w:val="en-US" w:eastAsia="en-US"/>
        </w:rPr>
        <w:t>.</w:t>
      </w:r>
    </w:p>
    <w:p w:rsidR="00B34080" w:rsidRPr="00286DF4" w:rsidRDefault="00B34080" w:rsidP="00286DF4">
      <w:pPr>
        <w:ind w:firstLine="708"/>
        <w:rPr>
          <w:sz w:val="26"/>
          <w:szCs w:val="26"/>
        </w:rPr>
      </w:pPr>
      <w:r w:rsidRPr="00286DF4">
        <w:rPr>
          <w:sz w:val="26"/>
          <w:szCs w:val="26"/>
        </w:rPr>
        <w:t>Art. 4 –</w:t>
      </w:r>
      <w:proofErr w:type="spellStart"/>
      <w:r w:rsidRPr="00286DF4">
        <w:rPr>
          <w:sz w:val="26"/>
          <w:szCs w:val="26"/>
        </w:rPr>
        <w:t>Secretarul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comunei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va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comunica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autoritatilor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si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persoanelor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interesate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prezenta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proofErr w:type="gramStart"/>
      <w:r w:rsidRPr="00286DF4">
        <w:rPr>
          <w:sz w:val="26"/>
          <w:szCs w:val="26"/>
        </w:rPr>
        <w:t>dispozitie</w:t>
      </w:r>
      <w:proofErr w:type="spellEnd"/>
      <w:r w:rsidRPr="00286DF4">
        <w:rPr>
          <w:sz w:val="26"/>
          <w:szCs w:val="26"/>
        </w:rPr>
        <w:t xml:space="preserve"> .</w:t>
      </w:r>
      <w:proofErr w:type="gramEnd"/>
    </w:p>
    <w:p w:rsidR="00B34080" w:rsidRDefault="0088261D" w:rsidP="00B34080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    </w:t>
      </w:r>
      <w:r w:rsidR="00B34080">
        <w:rPr>
          <w:sz w:val="28"/>
          <w:szCs w:val="28"/>
          <w:lang w:val="it-IT"/>
        </w:rPr>
        <w:t xml:space="preserve">P R I M A R,        </w:t>
      </w:r>
      <w:r w:rsidR="00286DF4">
        <w:rPr>
          <w:sz w:val="28"/>
          <w:szCs w:val="28"/>
          <w:lang w:val="it-IT"/>
        </w:rPr>
        <w:t xml:space="preserve">                     </w:t>
      </w:r>
      <w:r>
        <w:rPr>
          <w:sz w:val="28"/>
          <w:szCs w:val="28"/>
          <w:lang w:val="it-IT"/>
        </w:rPr>
        <w:t xml:space="preserve">                          </w:t>
      </w:r>
      <w:r w:rsidR="00286DF4">
        <w:rPr>
          <w:sz w:val="28"/>
          <w:szCs w:val="28"/>
          <w:lang w:val="it-IT"/>
        </w:rPr>
        <w:t>Contrasemneaza  pentru legalitate,</w:t>
      </w:r>
    </w:p>
    <w:p w:rsidR="00286DF4" w:rsidRDefault="00286DF4" w:rsidP="00B34080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   </w:t>
      </w:r>
      <w:r w:rsidR="0088261D">
        <w:rPr>
          <w:sz w:val="28"/>
          <w:szCs w:val="28"/>
          <w:lang w:val="it-IT"/>
        </w:rPr>
        <w:t xml:space="preserve"> </w:t>
      </w:r>
      <w:r>
        <w:rPr>
          <w:sz w:val="28"/>
          <w:szCs w:val="28"/>
          <w:lang w:val="it-IT"/>
        </w:rPr>
        <w:t xml:space="preserve"> Ion Nechifor</w:t>
      </w:r>
      <w:r>
        <w:rPr>
          <w:sz w:val="28"/>
          <w:szCs w:val="28"/>
          <w:lang w:val="it-IT"/>
        </w:rPr>
        <w:tab/>
      </w:r>
      <w:r>
        <w:rPr>
          <w:sz w:val="28"/>
          <w:szCs w:val="28"/>
          <w:lang w:val="it-IT"/>
        </w:rPr>
        <w:tab/>
      </w:r>
      <w:r w:rsidR="0088261D">
        <w:rPr>
          <w:sz w:val="28"/>
          <w:szCs w:val="28"/>
          <w:lang w:val="it-IT"/>
        </w:rPr>
        <w:t xml:space="preserve">                                         </w:t>
      </w:r>
      <w:r>
        <w:rPr>
          <w:sz w:val="28"/>
          <w:szCs w:val="28"/>
          <w:lang w:val="it-IT"/>
        </w:rPr>
        <w:t>Secretar general,Cristina Gaina</w:t>
      </w:r>
      <w:r w:rsidR="00B34080">
        <w:rPr>
          <w:sz w:val="28"/>
          <w:szCs w:val="28"/>
          <w:lang w:val="it-IT"/>
        </w:rPr>
        <w:tab/>
      </w:r>
      <w:r w:rsidR="00B34080">
        <w:rPr>
          <w:sz w:val="28"/>
          <w:szCs w:val="28"/>
          <w:lang w:val="it-IT"/>
        </w:rPr>
        <w:tab/>
      </w:r>
    </w:p>
    <w:tbl>
      <w:tblPr>
        <w:tblpPr w:leftFromText="180" w:rightFromText="180" w:bottomFromText="200" w:vertAnchor="text" w:horzAnchor="margin" w:tblpY="192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7"/>
        <w:gridCol w:w="5012"/>
        <w:gridCol w:w="1201"/>
        <w:gridCol w:w="3321"/>
      </w:tblGrid>
      <w:tr w:rsidR="00286DF4" w:rsidTr="00710FC5">
        <w:trPr>
          <w:trHeight w:val="70"/>
        </w:trPr>
        <w:tc>
          <w:tcPr>
            <w:tcW w:w="10031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  <w:hideMark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24"/>
                <w:lang w:val="ro-RO"/>
              </w:rPr>
              <w:t xml:space="preserve">CARTUȘ NECESAR DE INSERAT PE ORICE DISPOZIȚIE A PRIMARULUI COMUNEI, </w:t>
            </w:r>
          </w:p>
          <w:p w:rsidR="00286DF4" w:rsidRDefault="00286DF4" w:rsidP="00710FC5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24"/>
                <w:lang w:val="ro-RO"/>
              </w:rPr>
              <w:t>DUPĂ SEMNĂTURA SA ȘI CEA A SECRETARULUI GENERAL AL COMUNEI</w:t>
            </w:r>
          </w:p>
        </w:tc>
      </w:tr>
      <w:tr w:rsidR="00286DF4" w:rsidTr="00710FC5">
        <w:trPr>
          <w:trHeight w:val="70"/>
        </w:trPr>
        <w:tc>
          <w:tcPr>
            <w:tcW w:w="10031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  <w:hideMark/>
          </w:tcPr>
          <w:p w:rsidR="00286DF4" w:rsidRDefault="00286DF4" w:rsidP="002128A5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24"/>
                <w:lang w:val="ro-RO"/>
              </w:rPr>
              <w:t xml:space="preserve">PROCEDURI OBLIGATORII ULTERIOARE EMITERII DISPOZIȚIEI PRIMARULUI COMUNEI NR. </w:t>
            </w:r>
            <w:r w:rsidR="00310C2E">
              <w:rPr>
                <w:rFonts w:ascii="Arial" w:hAnsi="Arial" w:cs="Arial"/>
                <w:b/>
                <w:bCs/>
                <w:sz w:val="18"/>
                <w:szCs w:val="24"/>
                <w:lang w:val="ro-RO"/>
              </w:rPr>
              <w:t>37</w:t>
            </w:r>
            <w:r>
              <w:rPr>
                <w:rFonts w:ascii="Arial" w:hAnsi="Arial" w:cs="Arial"/>
                <w:b/>
                <w:bCs/>
                <w:sz w:val="18"/>
                <w:szCs w:val="24"/>
                <w:lang w:val="ro-RO"/>
              </w:rPr>
              <w:t xml:space="preserve"> /202</w:t>
            </w:r>
            <w:r w:rsidR="00310C2E">
              <w:rPr>
                <w:rFonts w:ascii="Arial" w:hAnsi="Arial" w:cs="Arial"/>
                <w:b/>
                <w:bCs/>
                <w:sz w:val="18"/>
                <w:szCs w:val="24"/>
                <w:lang w:val="ro-RO"/>
              </w:rPr>
              <w:t>3</w:t>
            </w:r>
          </w:p>
        </w:tc>
      </w:tr>
      <w:tr w:rsidR="00286DF4" w:rsidTr="00710FC5">
        <w:tc>
          <w:tcPr>
            <w:tcW w:w="497" w:type="dxa"/>
            <w:tcBorders>
              <w:top w:val="double" w:sz="4" w:space="0" w:color="auto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Nr.</w:t>
            </w:r>
          </w:p>
          <w:p w:rsidR="00286DF4" w:rsidRDefault="00286DF4" w:rsidP="00710FC5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crt.</w:t>
            </w:r>
          </w:p>
        </w:tc>
        <w:tc>
          <w:tcPr>
            <w:tcW w:w="501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OPERAȚIUNI EFECTUATE</w:t>
            </w:r>
          </w:p>
        </w:tc>
        <w:tc>
          <w:tcPr>
            <w:tcW w:w="120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Data</w:t>
            </w:r>
          </w:p>
          <w:p w:rsidR="00286DF4" w:rsidRDefault="00286DF4" w:rsidP="00710FC5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ZZ/LL/AN</w:t>
            </w:r>
          </w:p>
        </w:tc>
        <w:tc>
          <w:tcPr>
            <w:tcW w:w="332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  <w:hideMark/>
          </w:tcPr>
          <w:p w:rsidR="00286DF4" w:rsidRDefault="00286DF4" w:rsidP="00710FC5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o-RO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ro-RO"/>
              </w:rPr>
              <w:t>Semnătura persoanei responsabile să efectueze procedura</w:t>
            </w:r>
          </w:p>
        </w:tc>
      </w:tr>
      <w:tr w:rsidR="00286DF4" w:rsidTr="00710FC5">
        <w:tc>
          <w:tcPr>
            <w:tcW w:w="497" w:type="dxa"/>
            <w:tcBorders>
              <w:top w:val="double" w:sz="4" w:space="0" w:color="auto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1</w:t>
            </w:r>
          </w:p>
        </w:tc>
        <w:tc>
          <w:tcPr>
            <w:tcW w:w="501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before="40" w:line="276" w:lineRule="auto"/>
              <w:rPr>
                <w:rFonts w:ascii="Arial" w:hAnsi="Arial" w:cs="Arial"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Semnarea dispoziției</w:t>
            </w:r>
            <w:r>
              <w:rPr>
                <w:rFonts w:ascii="Arial" w:hAnsi="Arial" w:cs="Arial"/>
                <w:sz w:val="18"/>
                <w:szCs w:val="24"/>
                <w:vertAlign w:val="superscript"/>
                <w:lang w:val="ro-RO"/>
              </w:rPr>
              <w:t>1</w:t>
            </w:r>
            <w:r>
              <w:rPr>
                <w:rFonts w:ascii="Arial" w:hAnsi="Arial" w:cs="Arial"/>
                <w:sz w:val="18"/>
                <w:szCs w:val="24"/>
                <w:lang w:val="ro-RO"/>
              </w:rPr>
              <w:t>)</w:t>
            </w:r>
          </w:p>
        </w:tc>
        <w:tc>
          <w:tcPr>
            <w:tcW w:w="120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310C2E" w:rsidP="00710FC5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30</w:t>
            </w:r>
            <w:r w:rsidR="00286DF4">
              <w:rPr>
                <w:rFonts w:ascii="Arial" w:hAnsi="Arial" w:cs="Arial"/>
                <w:sz w:val="18"/>
                <w:szCs w:val="24"/>
                <w:lang w:val="ro-RO"/>
              </w:rPr>
              <w:t>.03.202</w:t>
            </w:r>
            <w:r>
              <w:rPr>
                <w:rFonts w:ascii="Arial" w:hAnsi="Arial" w:cs="Arial"/>
                <w:sz w:val="18"/>
                <w:szCs w:val="24"/>
                <w:lang w:val="ro-RO"/>
              </w:rPr>
              <w:t>3</w:t>
            </w:r>
          </w:p>
        </w:tc>
        <w:tc>
          <w:tcPr>
            <w:tcW w:w="332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szCs w:val="24"/>
                <w:lang w:val="ro-RO"/>
              </w:rPr>
            </w:pPr>
          </w:p>
        </w:tc>
      </w:tr>
      <w:tr w:rsidR="00286DF4" w:rsidTr="00710FC5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2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before="40" w:line="276" w:lineRule="auto"/>
              <w:rPr>
                <w:rFonts w:ascii="Arial" w:hAnsi="Arial" w:cs="Arial"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Comunicarea către prefectul județului</w:t>
            </w:r>
            <w:r>
              <w:rPr>
                <w:rFonts w:ascii="Arial" w:hAnsi="Arial" w:cs="Arial"/>
                <w:sz w:val="18"/>
                <w:szCs w:val="24"/>
                <w:vertAlign w:val="superscript"/>
                <w:lang w:val="ro-RO"/>
              </w:rPr>
              <w:t>2</w:t>
            </w:r>
            <w:r>
              <w:rPr>
                <w:rFonts w:ascii="Arial" w:hAnsi="Arial" w:cs="Arial"/>
                <w:sz w:val="18"/>
                <w:szCs w:val="24"/>
                <w:lang w:val="ro-RO"/>
              </w:rPr>
              <w:t>)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DF4" w:rsidRDefault="00310C2E" w:rsidP="00710FC5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04.04.20</w:t>
            </w:r>
            <w:r w:rsidR="00286DF4">
              <w:rPr>
                <w:rFonts w:ascii="Arial" w:hAnsi="Arial" w:cs="Arial"/>
                <w:sz w:val="18"/>
                <w:szCs w:val="24"/>
                <w:lang w:val="ro-RO"/>
              </w:rPr>
              <w:t>2</w:t>
            </w:r>
            <w:r>
              <w:rPr>
                <w:rFonts w:ascii="Arial" w:hAnsi="Arial" w:cs="Arial"/>
                <w:sz w:val="18"/>
                <w:szCs w:val="24"/>
                <w:lang w:val="ro-RO"/>
              </w:rPr>
              <w:t>3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szCs w:val="24"/>
                <w:lang w:val="ro-RO"/>
              </w:rPr>
            </w:pPr>
          </w:p>
        </w:tc>
      </w:tr>
      <w:tr w:rsidR="00286DF4" w:rsidTr="00710FC5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3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before="40" w:line="276" w:lineRule="auto"/>
              <w:rPr>
                <w:rFonts w:ascii="Arial" w:hAnsi="Arial" w:cs="Arial"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Aducerea la cunoștință publică</w:t>
            </w:r>
            <w:r>
              <w:rPr>
                <w:rFonts w:ascii="Arial" w:hAnsi="Arial" w:cs="Arial"/>
                <w:sz w:val="18"/>
                <w:szCs w:val="24"/>
                <w:vertAlign w:val="superscript"/>
                <w:lang w:val="ro-RO"/>
              </w:rPr>
              <w:t>3+4</w:t>
            </w:r>
            <w:r>
              <w:rPr>
                <w:rFonts w:ascii="Arial" w:hAnsi="Arial" w:cs="Arial"/>
                <w:sz w:val="18"/>
                <w:szCs w:val="24"/>
                <w:lang w:val="ro-RO"/>
              </w:rPr>
              <w:t>)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DF4" w:rsidRDefault="00310C2E" w:rsidP="00710FC5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04.04.2023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szCs w:val="24"/>
                <w:lang w:val="ro-RO"/>
              </w:rPr>
            </w:pPr>
          </w:p>
        </w:tc>
      </w:tr>
      <w:tr w:rsidR="00286DF4" w:rsidTr="00710FC5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4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before="40" w:line="276" w:lineRule="auto"/>
              <w:rPr>
                <w:rFonts w:ascii="Arial" w:hAnsi="Arial" w:cs="Arial"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Comunicarea, numai în cazul celei cu caracter individual</w:t>
            </w:r>
            <w:r>
              <w:rPr>
                <w:rFonts w:ascii="Arial" w:hAnsi="Arial" w:cs="Arial"/>
                <w:sz w:val="18"/>
                <w:szCs w:val="24"/>
                <w:vertAlign w:val="superscript"/>
                <w:lang w:val="ro-RO"/>
              </w:rPr>
              <w:t>3+4</w:t>
            </w:r>
            <w:r>
              <w:rPr>
                <w:rFonts w:ascii="Arial" w:hAnsi="Arial" w:cs="Arial"/>
                <w:sz w:val="18"/>
                <w:szCs w:val="24"/>
                <w:lang w:val="ro-RO"/>
              </w:rPr>
              <w:t>)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DF4" w:rsidRDefault="00310C2E" w:rsidP="00710FC5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04.04.2023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szCs w:val="24"/>
                <w:lang w:val="ro-RO"/>
              </w:rPr>
            </w:pPr>
          </w:p>
        </w:tc>
      </w:tr>
      <w:tr w:rsidR="00286DF4" w:rsidTr="00710FC5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b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18"/>
                <w:szCs w:val="24"/>
                <w:lang w:val="ro-RO"/>
              </w:rPr>
              <w:t>5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before="40" w:line="276" w:lineRule="auto"/>
              <w:rPr>
                <w:rFonts w:ascii="Arial" w:hAnsi="Arial" w:cs="Arial"/>
                <w:b/>
                <w:sz w:val="16"/>
                <w:szCs w:val="16"/>
                <w:lang w:val="ro-R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ro-RO"/>
              </w:rPr>
              <w:t>Dispoziția devine obligatorie</w:t>
            </w:r>
            <w:r>
              <w:rPr>
                <w:rFonts w:ascii="Arial" w:hAnsi="Arial" w:cs="Arial"/>
                <w:bCs/>
                <w:sz w:val="16"/>
                <w:szCs w:val="16"/>
                <w:vertAlign w:val="superscript"/>
                <w:lang w:val="ro-RO"/>
              </w:rPr>
              <w:t>5</w:t>
            </w:r>
            <w:r>
              <w:rPr>
                <w:rFonts w:ascii="Arial" w:hAnsi="Arial" w:cs="Arial"/>
                <w:bCs/>
                <w:sz w:val="16"/>
                <w:szCs w:val="16"/>
                <w:lang w:val="ro-RO"/>
              </w:rPr>
              <w:t>)</w:t>
            </w:r>
            <w:r>
              <w:rPr>
                <w:rFonts w:ascii="Arial" w:hAnsi="Arial" w:cs="Arial"/>
                <w:b/>
                <w:sz w:val="16"/>
                <w:szCs w:val="16"/>
                <w:lang w:val="ro-RO"/>
              </w:rPr>
              <w:t xml:space="preserve"> sau produce efecte juridice</w:t>
            </w:r>
            <w:r>
              <w:rPr>
                <w:rFonts w:ascii="Arial" w:hAnsi="Arial" w:cs="Arial"/>
                <w:bCs/>
                <w:sz w:val="16"/>
                <w:szCs w:val="16"/>
                <w:vertAlign w:val="superscript"/>
                <w:lang w:val="ro-RO"/>
              </w:rPr>
              <w:t>6</w:t>
            </w:r>
            <w:r>
              <w:rPr>
                <w:rFonts w:ascii="Arial" w:hAnsi="Arial" w:cs="Arial"/>
                <w:bCs/>
                <w:sz w:val="16"/>
                <w:szCs w:val="16"/>
                <w:lang w:val="ro-RO"/>
              </w:rPr>
              <w:t>)</w:t>
            </w:r>
            <w:r>
              <w:rPr>
                <w:rFonts w:ascii="Arial" w:hAnsi="Arial" w:cs="Arial"/>
                <w:b/>
                <w:sz w:val="16"/>
                <w:szCs w:val="16"/>
                <w:lang w:val="ro-RO"/>
              </w:rPr>
              <w:t>, după caz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DF4" w:rsidRDefault="00310C2E" w:rsidP="00710FC5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04.04.2023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b/>
                <w:sz w:val="18"/>
                <w:szCs w:val="24"/>
                <w:lang w:val="ro-RO"/>
              </w:rPr>
            </w:pPr>
          </w:p>
        </w:tc>
      </w:tr>
      <w:tr w:rsidR="00286DF4" w:rsidTr="00710FC5">
        <w:tc>
          <w:tcPr>
            <w:tcW w:w="10031" w:type="dxa"/>
            <w:gridSpan w:val="4"/>
            <w:tcBorders>
              <w:top w:val="single" w:sz="4" w:space="0" w:color="000000"/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  <w:hideMark/>
          </w:tcPr>
          <w:p w:rsidR="00286DF4" w:rsidRDefault="00286DF4" w:rsidP="00710FC5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en-US" w:eastAsia="en-US"/>
              </w:rPr>
            </w:pPr>
          </w:p>
        </w:tc>
      </w:tr>
    </w:tbl>
    <w:p w:rsidR="00B34080" w:rsidRDefault="00B34080" w:rsidP="00B34080">
      <w:pPr>
        <w:rPr>
          <w:sz w:val="28"/>
          <w:szCs w:val="28"/>
          <w:lang w:val="it-IT"/>
        </w:rPr>
      </w:pPr>
    </w:p>
    <w:p w:rsidR="00B34080" w:rsidRDefault="00B34080" w:rsidP="00B34080">
      <w:pPr>
        <w:rPr>
          <w:sz w:val="28"/>
          <w:szCs w:val="28"/>
          <w:lang w:val="it-IT"/>
        </w:rPr>
      </w:pPr>
    </w:p>
    <w:p w:rsidR="00B34080" w:rsidRDefault="00B34080" w:rsidP="00B34080">
      <w:pPr>
        <w:rPr>
          <w:sz w:val="28"/>
          <w:szCs w:val="28"/>
          <w:lang w:val="it-IT"/>
        </w:rPr>
      </w:pPr>
    </w:p>
    <w:p w:rsidR="00B34080" w:rsidRDefault="00B34080" w:rsidP="00B34080">
      <w:pPr>
        <w:rPr>
          <w:sz w:val="28"/>
          <w:szCs w:val="28"/>
          <w:lang w:val="it-IT"/>
        </w:rPr>
      </w:pPr>
    </w:p>
    <w:p w:rsidR="00B34080" w:rsidRDefault="00B34080" w:rsidP="00B34080">
      <w:pPr>
        <w:rPr>
          <w:sz w:val="28"/>
          <w:szCs w:val="28"/>
          <w:lang w:val="it-IT"/>
        </w:rPr>
      </w:pPr>
    </w:p>
    <w:p w:rsidR="00B34080" w:rsidRDefault="00B34080"/>
    <w:sectPr w:rsidR="00B34080" w:rsidSect="00B34080">
      <w:pgSz w:w="12240" w:h="15840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882DE0"/>
    <w:multiLevelType w:val="hybridMultilevel"/>
    <w:tmpl w:val="5AF25A88"/>
    <w:lvl w:ilvl="0" w:tplc="F148ED7C">
      <w:start w:val="4"/>
      <w:numFmt w:val="bullet"/>
      <w:lvlText w:val="-"/>
      <w:lvlJc w:val="left"/>
      <w:pPr>
        <w:ind w:left="303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93" w:hanging="360"/>
      </w:pPr>
      <w:rPr>
        <w:rFonts w:ascii="Wingdings" w:hAnsi="Wingdings" w:hint="default"/>
      </w:rPr>
    </w:lvl>
  </w:abstractNum>
  <w:abstractNum w:abstractNumId="1">
    <w:nsid w:val="5EC44551"/>
    <w:multiLevelType w:val="hybridMultilevel"/>
    <w:tmpl w:val="1FAA11E2"/>
    <w:lvl w:ilvl="0" w:tplc="7E1A4C86">
      <w:start w:val="4"/>
      <w:numFmt w:val="bullet"/>
      <w:lvlText w:val="-"/>
      <w:lvlJc w:val="left"/>
      <w:pPr>
        <w:ind w:left="339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5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AB2BEC"/>
    <w:rsid w:val="001F47D7"/>
    <w:rsid w:val="002128A5"/>
    <w:rsid w:val="00255729"/>
    <w:rsid w:val="00286DF4"/>
    <w:rsid w:val="002946D4"/>
    <w:rsid w:val="00310C2E"/>
    <w:rsid w:val="00393A07"/>
    <w:rsid w:val="003941ED"/>
    <w:rsid w:val="005A20C9"/>
    <w:rsid w:val="005C7A6B"/>
    <w:rsid w:val="00806DC7"/>
    <w:rsid w:val="0088261D"/>
    <w:rsid w:val="00994A77"/>
    <w:rsid w:val="009E69EB"/>
    <w:rsid w:val="00A37421"/>
    <w:rsid w:val="00A433F5"/>
    <w:rsid w:val="00A44D7A"/>
    <w:rsid w:val="00A80703"/>
    <w:rsid w:val="00AB2BEC"/>
    <w:rsid w:val="00B34080"/>
    <w:rsid w:val="00BB02D2"/>
    <w:rsid w:val="00BB0AC5"/>
    <w:rsid w:val="00C3334C"/>
    <w:rsid w:val="00C56CE9"/>
    <w:rsid w:val="00CD0FAC"/>
    <w:rsid w:val="00DA7B8E"/>
    <w:rsid w:val="00F012E2"/>
    <w:rsid w:val="00F829DF"/>
    <w:rsid w:val="00F968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83C73C7-6C2A-47C0-AD0F-65EE8EAAE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2B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BB02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2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351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2386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</cp:lastModifiedBy>
  <cp:revision>11</cp:revision>
  <cp:lastPrinted>2023-03-30T07:54:00Z</cp:lastPrinted>
  <dcterms:created xsi:type="dcterms:W3CDTF">2022-03-29T08:42:00Z</dcterms:created>
  <dcterms:modified xsi:type="dcterms:W3CDTF">2023-04-05T08:05:00Z</dcterms:modified>
</cp:coreProperties>
</file>